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C7" w:rsidRPr="00336DDB" w:rsidRDefault="00AF25C7" w:rsidP="00336DDB">
      <w:r>
        <w:rPr>
          <w:noProof/>
          <w:lang w:eastAsia="ru-RU"/>
        </w:rPr>
        <w:drawing>
          <wp:inline distT="0" distB="0" distL="0" distR="0">
            <wp:extent cx="6648450" cy="5305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215868" w:themeColor="accent5" w:themeShade="80"/>
          <w:sz w:val="36"/>
          <w:szCs w:val="36"/>
        </w:rPr>
        <w:t xml:space="preserve">                                          </w:t>
      </w:r>
    </w:p>
    <w:p w:rsidR="00AF25C7" w:rsidRPr="00AF25C7" w:rsidRDefault="00AF25C7" w:rsidP="00AF25C7">
      <w:pPr>
        <w:pStyle w:val="a5"/>
        <w:shd w:val="clear" w:color="auto" w:fill="FFFFFF"/>
        <w:spacing w:before="0" w:beforeAutospacing="0" w:after="150" w:afterAutospacing="0" w:line="375" w:lineRule="atLeast"/>
        <w:rPr>
          <w:color w:val="1E1E1E"/>
          <w:sz w:val="28"/>
          <w:szCs w:val="28"/>
        </w:rPr>
      </w:pPr>
      <w:r w:rsidRPr="00AF25C7">
        <w:rPr>
          <w:color w:val="1E1E1E"/>
          <w:sz w:val="28"/>
          <w:szCs w:val="28"/>
        </w:rPr>
        <w:t>Зимой для поддержки здоровья ребенка очень важно правильное сбалансированное питание, включающее все необходимые микроэлементы и витамины. Только так организм ребенка будет справляться с поставленными перед ним задачами и нагрузками как умственными, так и физическими.</w:t>
      </w:r>
    </w:p>
    <w:p w:rsidR="00AF25C7" w:rsidRPr="00336DDB" w:rsidRDefault="00AF25C7" w:rsidP="00AF25C7">
      <w:pPr>
        <w:pStyle w:val="a5"/>
        <w:shd w:val="clear" w:color="auto" w:fill="FFFFFF"/>
        <w:spacing w:before="0" w:beforeAutospacing="0" w:after="150" w:afterAutospacing="0" w:line="375" w:lineRule="atLeast"/>
        <w:rPr>
          <w:b/>
          <w:color w:val="1E1E1E"/>
          <w:sz w:val="28"/>
          <w:szCs w:val="28"/>
        </w:rPr>
      </w:pPr>
      <w:bookmarkStart w:id="0" w:name="_GoBack"/>
      <w:r w:rsidRPr="00336DDB">
        <w:rPr>
          <w:b/>
          <w:color w:val="1E1E1E"/>
          <w:sz w:val="28"/>
          <w:szCs w:val="28"/>
        </w:rPr>
        <w:t>Каким же должен быть зимний рацион?</w:t>
      </w:r>
    </w:p>
    <w:bookmarkEnd w:id="0"/>
    <w:p w:rsidR="00AF25C7" w:rsidRPr="00AF25C7" w:rsidRDefault="00AF25C7" w:rsidP="00AF25C7">
      <w:pPr>
        <w:pStyle w:val="a5"/>
        <w:shd w:val="clear" w:color="auto" w:fill="FFFFFF"/>
        <w:spacing w:before="0" w:beforeAutospacing="0" w:after="150" w:afterAutospacing="0" w:line="375" w:lineRule="atLeast"/>
        <w:rPr>
          <w:color w:val="1E1E1E"/>
          <w:sz w:val="28"/>
          <w:szCs w:val="28"/>
        </w:rPr>
      </w:pPr>
      <w:r w:rsidRPr="00AF25C7">
        <w:rPr>
          <w:color w:val="1E1E1E"/>
          <w:sz w:val="28"/>
          <w:szCs w:val="28"/>
        </w:rPr>
        <w:t>Зимняя пища должна быть более калорийна, но при этом она должна содержать полноценный набор всех нужных организму веществ  - углеводов, белков, жиров и клетчатки. Поэтому питание ребенка надо корректировать, чтобы в зимнее время он получал все необходимые вещества и «снабжал» организм нужным количеством энергии.</w:t>
      </w:r>
    </w:p>
    <w:p w:rsidR="00F43FCC" w:rsidRPr="00AF25C7" w:rsidRDefault="00AF25C7" w:rsidP="00AF25C7">
      <w:pPr>
        <w:pStyle w:val="a5"/>
        <w:shd w:val="clear" w:color="auto" w:fill="FFFFFF"/>
        <w:spacing w:before="0" w:beforeAutospacing="0" w:after="150" w:afterAutospacing="0" w:line="375" w:lineRule="atLeast"/>
        <w:rPr>
          <w:color w:val="1E1E1E"/>
          <w:sz w:val="28"/>
          <w:szCs w:val="28"/>
        </w:rPr>
      </w:pPr>
      <w:r w:rsidRPr="00AF25C7">
        <w:rPr>
          <w:color w:val="1E1E1E"/>
          <w:sz w:val="28"/>
          <w:szCs w:val="28"/>
        </w:rPr>
        <w:t>Зимой ежедневно в меню должны содержаться животные жиры и белки, т.к. именно они влияют не только на физическую деятельность, но и на умственную. От недостатка белков и жиров страдает весь организм, в частности, мозг, кости, кожа, иммунная система. Поэтому в рационе обязательно должны присутствовать мясо, рыба, яйцо, рыбий жир, сливочное масло, сыр, сметана.</w:t>
      </w:r>
    </w:p>
    <w:p w:rsidR="00AF25C7" w:rsidRPr="00AF25C7" w:rsidRDefault="00AF25C7" w:rsidP="00AF25C7">
      <w:pPr>
        <w:pStyle w:val="a5"/>
        <w:shd w:val="clear" w:color="auto" w:fill="FFFFFF"/>
        <w:spacing w:before="0" w:beforeAutospacing="0" w:after="150" w:afterAutospacing="0" w:line="375" w:lineRule="atLeast"/>
        <w:rPr>
          <w:color w:val="1E1E1E"/>
          <w:sz w:val="28"/>
          <w:szCs w:val="28"/>
        </w:rPr>
      </w:pPr>
      <w:r w:rsidRPr="00AF25C7">
        <w:rPr>
          <w:color w:val="1E1E1E"/>
          <w:sz w:val="28"/>
          <w:szCs w:val="28"/>
        </w:rPr>
        <w:lastRenderedPageBreak/>
        <w:t>Необходимы и растительные жиры. Их источниками служат все растительные масла, орехи, семечки. Недостаток растительных жиров может замедлить рост ребенка, сказаться на его нервной системе и функционировании кишечника, спровоцировать развитие атеросклероза.</w:t>
      </w:r>
    </w:p>
    <w:p w:rsidR="00F43FCC" w:rsidRPr="00AF25C7" w:rsidRDefault="00AF25C7" w:rsidP="00AF25C7">
      <w:pPr>
        <w:pStyle w:val="a5"/>
        <w:shd w:val="clear" w:color="auto" w:fill="FFFFFF"/>
        <w:spacing w:before="0" w:beforeAutospacing="0" w:after="150" w:afterAutospacing="0" w:line="375" w:lineRule="atLeast"/>
        <w:rPr>
          <w:color w:val="1E1E1E"/>
          <w:sz w:val="28"/>
          <w:szCs w:val="28"/>
        </w:rPr>
      </w:pPr>
      <w:r w:rsidRPr="00AF25C7">
        <w:rPr>
          <w:color w:val="1E1E1E"/>
          <w:sz w:val="28"/>
          <w:szCs w:val="28"/>
        </w:rPr>
        <w:t>Кроме того, ежедневно в рационе питания малыша необходимы углеводы. Именно они насыщают энергией и способствуют пищеварению. Источники углеводов - крупы, макароны, отруби, хлеб, вареный картофель. Разбалансированное употребление углеводов может приводить к проблемам с желудочно-кишечным трактом, слабости и переутомлению.</w:t>
      </w:r>
    </w:p>
    <w:p w:rsidR="00AF25C7" w:rsidRPr="00AF25C7" w:rsidRDefault="00AF25C7" w:rsidP="00AF25C7">
      <w:pPr>
        <w:pStyle w:val="a5"/>
        <w:shd w:val="clear" w:color="auto" w:fill="FFFFFF"/>
        <w:spacing w:before="0" w:beforeAutospacing="0" w:after="150" w:afterAutospacing="0" w:line="375" w:lineRule="atLeast"/>
        <w:rPr>
          <w:color w:val="1E1E1E"/>
          <w:sz w:val="28"/>
          <w:szCs w:val="28"/>
        </w:rPr>
      </w:pPr>
      <w:r w:rsidRPr="00AF25C7">
        <w:rPr>
          <w:color w:val="1E1E1E"/>
          <w:sz w:val="28"/>
          <w:szCs w:val="28"/>
        </w:rPr>
        <w:t xml:space="preserve">В питании детей, как и в питании взрослых, </w:t>
      </w:r>
      <w:proofErr w:type="gramStart"/>
      <w:r w:rsidRPr="00AF25C7">
        <w:rPr>
          <w:color w:val="1E1E1E"/>
          <w:sz w:val="28"/>
          <w:szCs w:val="28"/>
        </w:rPr>
        <w:t>важное значение</w:t>
      </w:r>
      <w:proofErr w:type="gramEnd"/>
      <w:r w:rsidRPr="00AF25C7">
        <w:rPr>
          <w:color w:val="1E1E1E"/>
          <w:sz w:val="28"/>
          <w:szCs w:val="28"/>
        </w:rPr>
        <w:t xml:space="preserve"> имеют витамины и микроэлементы, достаточное количество клетчатки. Клетчатка улучшает процесс пищеварения, увеличивает скорость прохождения пищи через желудочно-кишечный тракт, поглощает жиры, токсины и слизь из желудка и кишечника, очищает толстую кишку от застарелых шлаков, повышая всасываемость питательных веществ. Источники клетчатки: овощи, фрукты, бобовые культуры.</w:t>
      </w:r>
    </w:p>
    <w:p w:rsidR="00AF25C7" w:rsidRPr="00AF25C7" w:rsidRDefault="00F43FCC" w:rsidP="00AF25C7">
      <w:pPr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noProof/>
          <w:color w:val="215868" w:themeColor="accent5" w:themeShade="80"/>
          <w:sz w:val="28"/>
          <w:szCs w:val="28"/>
          <w:lang w:eastAsia="ru-RU"/>
        </w:rPr>
        <w:drawing>
          <wp:inline distT="0" distB="0" distL="0" distR="0">
            <wp:extent cx="6105525" cy="3057525"/>
            <wp:effectExtent l="19050" t="0" r="9525" b="0"/>
            <wp:docPr id="6" name="Рисунок 5" descr="2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-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5C7" w:rsidRPr="00AF25C7" w:rsidSect="00AF2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25C7"/>
    <w:rsid w:val="00166EFC"/>
    <w:rsid w:val="00336DDB"/>
    <w:rsid w:val="00AF25C7"/>
    <w:rsid w:val="00F4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5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Колосок</cp:lastModifiedBy>
  <cp:revision>3</cp:revision>
  <dcterms:created xsi:type="dcterms:W3CDTF">2022-12-13T13:18:00Z</dcterms:created>
  <dcterms:modified xsi:type="dcterms:W3CDTF">2024-01-16T09:29:00Z</dcterms:modified>
</cp:coreProperties>
</file>